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spacing w:line="580" w:lineRule="exact"/>
        <w:rPr>
          <w:rFonts w:hint="eastAsia" w:ascii="Times New Roman" w:hAnsi="Times New Roman" w:eastAsia="黑体" w:cs="Times New Roman"/>
          <w:sz w:val="32"/>
          <w:szCs w:val="32"/>
        </w:rPr>
      </w:pPr>
    </w:p>
    <w:p>
      <w:pPr>
        <w:spacing w:line="58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w:t>
      </w:r>
      <w:r>
        <w:rPr>
          <w:rFonts w:hint="eastAsia" w:ascii="方正小标宋简体" w:hAnsi="Times New Roman" w:eastAsia="方正小标宋简体" w:cs="Times New Roman"/>
          <w:sz w:val="44"/>
          <w:szCs w:val="44"/>
          <w:lang w:val="en-US" w:eastAsia="zh-CN"/>
        </w:rPr>
        <w:t>五</w:t>
      </w:r>
      <w:r>
        <w:rPr>
          <w:rFonts w:hint="eastAsia" w:ascii="方正小标宋简体" w:hAnsi="Times New Roman" w:eastAsia="方正小标宋简体" w:cs="Times New Roman"/>
          <w:sz w:val="44"/>
          <w:szCs w:val="44"/>
        </w:rPr>
        <w:t>批“全国党建工作</w:t>
      </w:r>
      <w:r>
        <w:rPr>
          <w:rFonts w:hint="eastAsia" w:ascii="方正小标宋简体" w:hAnsi="Times New Roman" w:eastAsia="方正小标宋简体" w:cs="Times New Roman"/>
          <w:sz w:val="44"/>
          <w:szCs w:val="44"/>
          <w:lang w:val="en-US" w:eastAsia="zh-CN"/>
        </w:rPr>
        <w:t>样板支部</w:t>
      </w:r>
      <w:r>
        <w:rPr>
          <w:rFonts w:hint="eastAsia" w:ascii="方正小标宋简体" w:hAnsi="Times New Roman" w:eastAsia="方正小标宋简体" w:cs="Times New Roman"/>
          <w:sz w:val="44"/>
          <w:szCs w:val="44"/>
        </w:rPr>
        <w:t>”培</w:t>
      </w:r>
      <w:bookmarkStart w:id="0" w:name="_GoBack"/>
      <w:bookmarkEnd w:id="0"/>
      <w:r>
        <w:rPr>
          <w:rFonts w:hint="eastAsia" w:ascii="方正小标宋简体" w:hAnsi="Times New Roman" w:eastAsia="方正小标宋简体" w:cs="Times New Roman"/>
          <w:sz w:val="44"/>
          <w:szCs w:val="44"/>
        </w:rPr>
        <w:t>育</w:t>
      </w:r>
    </w:p>
    <w:p>
      <w:pPr>
        <w:spacing w:line="58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创建单位名单</w:t>
      </w:r>
    </w:p>
    <w:p>
      <w:pPr>
        <w:spacing w:line="580" w:lineRule="exact"/>
        <w:jc w:val="center"/>
        <w:rPr>
          <w:rFonts w:hint="default"/>
          <w:b w:val="0"/>
          <w:bCs w:val="0"/>
          <w:lang w:val="en-US" w:eastAsia="zh-CN"/>
        </w:rPr>
      </w:pPr>
      <w:r>
        <w:rPr>
          <w:rFonts w:hint="eastAsia" w:ascii="楷体_GB2312" w:hAnsi="Times New Roman" w:eastAsia="楷体_GB2312" w:cs="Times New Roman"/>
          <w:b w:val="0"/>
          <w:bCs w:val="0"/>
          <w:sz w:val="32"/>
          <w:szCs w:val="32"/>
        </w:rPr>
        <w:t>（排名不分先后）</w:t>
      </w:r>
    </w:p>
    <w:p>
      <w:pPr>
        <w:rPr>
          <w:rFonts w:hint="default"/>
          <w:lang w:val="en-US" w:eastAsia="zh-CN"/>
        </w:rPr>
      </w:pPr>
    </w:p>
    <w:tbl>
      <w:tblPr>
        <w:tblStyle w:val="5"/>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blHeader/>
          <w:jc w:val="center"/>
        </w:trPr>
        <w:tc>
          <w:tcPr>
            <w:tcW w:w="1131" w:type="dxa"/>
            <w:shd w:val="clear" w:color="auto" w:fill="auto"/>
            <w:vAlign w:val="center"/>
          </w:tcPr>
          <w:p>
            <w:pPr>
              <w:spacing w:line="580" w:lineRule="exact"/>
              <w:jc w:val="center"/>
              <w:rPr>
                <w:rFonts w:hint="default" w:ascii="Times New Roman" w:hAnsi="Times New Roman" w:eastAsia="黑体" w:cs="黑体"/>
                <w:color w:val="000000" w:themeColor="text1"/>
                <w:kern w:val="0"/>
                <w:sz w:val="28"/>
                <w:szCs w:val="28"/>
                <w:lang w:val="en-US" w:eastAsia="zh-CN"/>
                <w14:textFill>
                  <w14:solidFill>
                    <w14:schemeClr w14:val="tx1"/>
                  </w14:solidFill>
                </w14:textFill>
              </w:rPr>
            </w:pPr>
            <w:r>
              <w:rPr>
                <w:rFonts w:hint="eastAsia" w:ascii="Times New Roman" w:hAnsi="Times New Roman" w:eastAsia="黑体" w:cs="黑体"/>
                <w:color w:val="000000" w:themeColor="text1"/>
                <w:kern w:val="0"/>
                <w:sz w:val="28"/>
                <w:szCs w:val="28"/>
                <w:lang w:val="en-US" w:eastAsia="zh-CN"/>
                <w14:textFill>
                  <w14:solidFill>
                    <w14:schemeClr w14:val="tx1"/>
                  </w14:solidFill>
                </w14:textFill>
              </w:rPr>
              <w:t>序号</w:t>
            </w:r>
          </w:p>
        </w:tc>
        <w:tc>
          <w:tcPr>
            <w:tcW w:w="8719" w:type="dxa"/>
            <w:shd w:val="clear" w:color="auto" w:fill="auto"/>
            <w:vAlign w:val="center"/>
          </w:tcPr>
          <w:p>
            <w:pPr>
              <w:widowControl/>
              <w:snapToGrid w:val="0"/>
              <w:jc w:val="center"/>
              <w:rPr>
                <w:rFonts w:ascii="Times New Roman" w:hAnsi="Times New Roman" w:eastAsia="黑体" w:cs="黑体"/>
                <w:color w:val="000000" w:themeColor="text1"/>
                <w:kern w:val="0"/>
                <w:sz w:val="28"/>
                <w:szCs w:val="28"/>
                <w14:textFill>
                  <w14:solidFill>
                    <w14:schemeClr w14:val="tx1"/>
                  </w14:solidFill>
                </w14:textFill>
              </w:rPr>
            </w:pPr>
            <w:r>
              <w:rPr>
                <w:rFonts w:hint="eastAsia" w:ascii="Times New Roman" w:hAnsi="Times New Roman" w:eastAsia="黑体" w:cs="黑体"/>
                <w:color w:val="000000" w:themeColor="text1"/>
                <w:kern w:val="0"/>
                <w:sz w:val="28"/>
                <w:szCs w:val="28"/>
                <w14:textFill>
                  <w14:solidFill>
                    <w14:schemeClr w14:val="tx1"/>
                  </w14:solidFill>
                </w14:textFill>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清华大学安全科学学院教职工党支部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清华大学第一附属医院心脏中心党支部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清华大学核研院核研231党支部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中国人民大学人口与健康学院教职工第一党支部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中国人民大学机关党委人事处党支部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中国人民大学教育学院和心理学系党委心理学系硕士生第一党支部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北京师范大学政府管理学院教工第二党支部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北京师范大学经济与工商管理学院经济学第二党支部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中国农业大学生物学院生物化学与分子生物学系党支部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中国农业大学机关党委社会服务处党支部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北京外国语大学法语语言文化学院教工党支部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北京语言大学外国语言文化学院欧洲系教师党支部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北京科技大学冶金与生态工程学院党委碳中和研究院教工党支部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北京科技大学自动化学院工业过程先进控制与故障诊断梯队党支部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北京科技大学能源与环境工程学院环境可持续排水技术党支部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北京化工大学化学工程学院环境科学与工程系党支部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北京化工大学机电工程学院博士生第一党支部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北京交通大学电子信息工程学院移动专用网络国家工程研究中心教师党支部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北京交通大学直属单位与机关党委校机关人力资源部党支部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北京交通大学数学与统计学院本科生第二党支部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北京邮电大学信息与通信工程学院通信网中心教师第一党支部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北京邮电大学智能工程与自动化学院空间机器人师生联合党支部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北京邮电大学学生培养工作党委学生处党支部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中国地质大学（北京）经济管理学院经济学教工党支部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中国地质大学（北京）地球物理与信息技术学院本科生第一党支部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中国矿业大学（北京）能源与矿业学院资源科学与工程系教工党支部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中国矿业大学（北京）应急管理与安全工程学院低年级党支部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中国石油大学（北京）安全与海洋工程学院安全工程系教工党支部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中国石油大学（北京）石油工程学院油藏工程党支部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中国石油大学（北京）经济管理学院管理科学与工程党支部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北京林业大学材料科学与技术学院家具设计与工程系教工党支部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中国传媒大学电视学院广播电视学系教工党支部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中国传媒大学媒体融合与传播国家重点实验室2024级国际传播（白杨班）党支部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中央财经大学管理科学与工程学院许国志大数据英才班党支部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中央财经大学国际经济与贸易学院国际商务系教工党支部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中国政法大学刑事司法学院刑法学研究所党支部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中国政法大学数据法治研究院党支部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中央音乐学院声乐歌剧系学生党支部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中央戏剧学院舞剧系教师党支部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中央美术学院建筑学院教工党支部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北京中医药大学中药学院中药化学系党支部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对外经济贸易大学文学与国际传播学院研究生第一党支部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对外经济贸易大学国际关系学院国际政治经济和外交学系党支部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华北电力大学能源动力与机械工程学院工程热物理党支部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华北电力大学新能源学院智能风电场实验室研究生党支部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北京理工大学信息与电子学院研究生雷达第四党支部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北京理工大学集成电路与电子学院微波与太赫兹技术研究所党支部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北京电子科技学院思想政治理论教学研究部党支部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中央民族大学生命与环境科学学院生物系教工党支部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中央民族大学经济学院金融本科党支部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中央民族大学哲学与宗教学学院宗教学系师生联合党支部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中国人民公安大学国家安全学院公安情报党支部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中国人民公安大学本科新生院公安学书院党支部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中国消防救援学院消防工程系建筑防火教研室党支部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中国科学院大学地球与行星科学学院教工党支部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中华女子学院管理学院学生党支部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北京工业大学信息科学技术学院机器人与智能控制教师党支部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北方工业大学电气与控制工程学院自动化系教工党支部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北京工商大学轻工科学与工程学院化妆品系教师党支部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北京工商大学计算机与人工智能学院自动化与智能制造本科生党支部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北京印刷学院出版学院编辑出版系教师党支部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北京建筑大学建筑与城市规划学院建筑学系教工党支部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北京石油化工学院新材料与化工学院制药工程系教工党支部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北京石油化工学院经济管理学院学生第二党支部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w:t>
            </w:r>
          </w:p>
        </w:tc>
        <w:tc>
          <w:tcPr>
            <w:tcW w:w="87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北京农学院食品科学与工程学院酿酒工程教师党支部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首都医科大学药学院本科生党支部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首都医科大学公共卫生学院卫生管理与政策学系党支部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首都师范大学资源环境与旅游学院地理信息系统党支部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首都师范大学教师教育学院学术型研究生党支部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首都体育学院体育教育训练学院数智体能训练党支部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首都体育学院体医融合创新中心学生党支部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首都体育学院体育人工智能研究院智能体育工程党支部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北京第二外国语学院英语学院教工第三党支部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首都经济贸易大学经济学院经济学系教师党支部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中国戏曲学院音乐系教师党支部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北京电影学院动画学院党总支教师党支部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北京信息科技大学自动化学院（人工智能学院）高动态导航技术北京市重点实验室教师党支部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北京信息科技大学外国语学院翻译专业本科生第一党支部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北京联合大学旅游学院旅游管理系教师党支部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北京科技职业大学集成电路学院（人工智能学院）集成电路技术系党支部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北京政法职业学院安防科技学院智慧安消党支部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北京经济管理职业学院临空经济管理学院旅游管理教研室党支部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民政职业大学康复工程学院党支部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北京交通运输职业学院城市轨道交通学院第一党支部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天津大学建筑工程学院大科学装置党支部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天津大学马克思主义学院本科生党支部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天津大学管理与经济学部系统工程研究所党支部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南开大学化学学院应化所教工党支部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南开大学周恩来政府管理学院政治学博士生党支部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中国民航大学航空工程学院飞机系党支部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天津科技大学轻工科学与工程学院轻化工程教师第一党支部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天津工业大学药学院直属党支部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天津工业大学电子与信息工程学院电科党支部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天津理工大学计算机科学与工程学院计算机科学教师党支部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天津医科大学医学技术学部临床微生物学教研室党支部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天津中医药大学中医药研究院药学党支部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天津师范大学心理学部心理学课程思政工作室党支部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天津师范大学法学院法学硕士研究生党支部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天津财经大学统计学院经济统计系教师党支部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天津音乐学院钢琴系学生党支部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天津美术学院动画艺术系教工党支部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天津城建大学建筑学院红色文化遗产保护师生党支部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天津城建大学马克思主义学院毛泽东思想和中国特色社会主义理论体系概论教研室党支部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天津职业技术师范大学职业教育学院教育学科平台教工党支部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天津渤海职业技术学院化工与环境学院党支部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天津电子信息职业技术学院人工智能学院党支部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天津轻工职业技术学院机械工程学院教师党支部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天津医学高等专科学校医学护理学院护理党支部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109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天津仁爱学院能源与化工学院过控学生党支部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华北电力大学（保定校区）电子与通信工程系电子专业学生党支部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河北大学外国语学院教工第一党支部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河北工程大学地球科学与工程学院勘查技术与工程系教工党支部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河北工业大学能源与环境工程学院环境工程系教师党支部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河北科技大学化学与制药工程学院化工基础教学部党支部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河北农业大学马克思主义学院教师第二党支部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河北师范大学心理学系教工第一党支部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廊坊师范学院外国语学院学生党支部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石家庄铁道大学省部共建交通工程结构力学行为与系统安全国家重点实验室党支部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119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燕山大学机械工程学院铸器攀峰研究生党支部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河北金融学院外语教育教学部雅思英语教研室党支部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北华航天工业学院电子与控制工程学院教工第二党支部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河北经贸大学统计与数学学院数学与应用数学系党支部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邯郸职业技术学院食品与生物工程系党支部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石家庄职业技术学院建筑工程系教工党支部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石家庄职业技术学院建筑工程系学生党支部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河北软件职业技术学院软件工程系第一党支部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河北建材职业技术学院机电工程系教工党支部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石家庄铁路职业技术学院轨道交通系教师党支部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129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衡水职业技术学院现代农牧系教师党支部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唐山工业职业技术大学自动化工程学院教工第一党支部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唐山工业职业技术大学学前教育学院理论实践党支部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河北艺术职业学院影视系党支部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河北旅游职业学院旅游管理系教师党支部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河北交通职业技术学院航海分院航海党支部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河北化工医药职业技术学院经济管理系财会金融教师党支部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石家庄信息工程职业学院会计系教师第三党支部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河北机电职业技术学院信息工程系教工党支部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沧州医学高等专科学校护理系第一党支部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139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河北正定师范高等专科学校马克思主义学院党支部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宣化科技职业学院教育与艺术学院教师党支部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河北轨道运输职业技术学院机电学院教师党支部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河北石油职业技术大学化学工程系教工第一党支部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河北科技工程职业技术大学服装工程系教工党支部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河北科技工程职业技术大学电气工程系学生党支部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河北工业职业技术大学经济贸易系教师党支部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河北工程技术学院土木与建筑学院学生党支部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燕京理工学院人文教育学院学生第二党支部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山西大学计算机与信息技术学院教师第一党支部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149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中北大学计算机科学与技术学院本科生第一党支部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中北大学信息与通信工程学院信息对抗技术教工党支部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太原理工大学土木工程学院建工系党支部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山西农业大学农学院教工第一党支部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山西师范大学化学与化工学院大学生实践创新党支部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山西财经大学金融学院本科生第三党支部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山西能源学院计算机与信息工程系学生党支部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山西机电职业技术学院汽车工程系新能源汽车党支部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山西水利职业技术学院机电工程系教师党支部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山西职业技术学院材料与化工系新材料党支部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159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内蒙古工业大学建筑学院建筑系教工党支部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内蒙古医科大学中医学院基础党支部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内蒙古师范大学科学技术史研究院黄大年式教师团队党支部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内蒙古民族大学蒙医药学院教职工第一党支部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内蒙古建筑职业技术大学建筑设备与自动化学院暖通与智能党支部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包头职业技术学院材料工程系稀土合金材料智能焊接技术黄大年式教师团队党支部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锡林郭勒职业学院草原生态与畜牧兽医系教工党支部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大连理工大学化学学院基础化学教师党支部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大连理工大学建设工程学院结构监控导师师生党支部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大连理工大学机关学生处党支部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东北大学信息科学与工程学院电气工程系第一党支部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东北大学机械工程与自动化学院工程图学教学与研究中心党支部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东北大学材料科学与工程学院本科生第一党支部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大连海事大学船舶与海洋工程学院本科生第三党支部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大连海事大学航运经济与管理学院综合交通运输协同创新中心党支部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辽宁大学信息学部计算机党支部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沈阳工业大学电气工程学院生物医学与电工理论党支部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沈阳航空航天大学材料科学与工程学院教工第一党支部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辽宁石油化工大学石油化工学院石油化工系教工党支部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辽宁石油化工大学马克思主义学院研究生党支部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中国医科大学第一临床学院、附属第一医院重症医学科党支部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大连医科大学附属第二医院感染科党支部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大连医科大学基础医学院解剖学教研室与实验室党支部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渤海大学食品科学与工程学院教工第二党支部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东北财经大学金融学院金融稳定团队党支部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沈阳工程学院计算机科学与技术学院学生第一党支部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沈阳工程学院自动化学院电子信息工程及电子技术联合党支部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辽宁省交通高等专科学校汽车工程系教工党支部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辽宁石化职业技术学院机械技术系化工装备专业党支部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沈阳城市建设学院土木工程学院教工第一党支部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大连艺术学院马克思主义学院思政理论课教研室党支部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吉林大学考古学院夏县田野考古实习基地教工学生党支部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吉林大学数学学院黄大年式教师团队党支部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东北师范大学化学学院多酸党支部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延边大学外国语学院朝鲜语言文学专业教师党支部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东北电力大学能源与动力工程学院学生第一党支部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吉林农业大学动物科学技术学院（动物医学院）基础党支部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北华大学图书馆第一党支部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吉林工程技术师范学院教育科学学院教工第二党支部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长春师范大学马克思主义学院教师第一党支部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199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长春工程学院水利工程学院水利与水电教师党支部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长春大学特殊教育学院教工第二党支部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长春汽车职业技术大学汽车工程学院教师党支部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长春金融高等专科学校金融学院科研平台党支部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吉林电子信息职业技术学院计算机与人工智能学院软件技术党支部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吉林动画学院动画艺术学院教师党支部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东北林业大学马克思主义学院塞罕坝精神研究会党支部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东北林业大学材料科学与工程学院林产化工教工党支部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东北林业大学机电工程学院晨曦公益党支部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哈尔滨工业大学电子与信息工程学院电子工程系教师党支部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209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哈尔滨工程大学水声工程学院通信第一党支部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哈尔滨工程大学机关党委校团委党支部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哈尔滨工程大学信息与通信工程学院电工电子国家级实验教学示范中心师生联合党支部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黑龙江大学历史文化旅游学院考古学系党支部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黑龙江大学化学化工与材料学院教师第四党支部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哈尔滨理工大学电气与电子工程学院电气绝缘与电缆研究所党支部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哈尔滨理工大学校机关学生工作部团委党支部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黑龙江科技大学矿业工程学院太阳石井下党支部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东北石油大学马克思主义学院大庆精神教育研究中心党支部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东北石油大学石油工程学院油气绿色高效开采师生联合党支部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219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佳木斯大学临床医学院重症医学科党支部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黑龙江八一农垦大学动物科技学院教工第三党支部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东北农业大学园艺园林学院小浆果科技小院党支部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东北农业大学食品学院粮食工程系教师党支部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哈尔滨医科大学附属第二医院心内科导管室实验室党支部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哈尔滨医科大学附属第六医院妇科党支部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黑龙江中医药大学第一临床医学院妇产科二党支部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牡丹江医科大学基础医学院强基党支部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哈尔滨师范大学斯拉夫语学院教师党支部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黑龙江建筑职业技术学院教辅党总支教学实训中心教师党支部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229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黑龙江农业工程职业学院机械工程学院教师党支部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哈尔滨幼儿师范高等专科学校学前教育学院综合教研室党支部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黑龙江东方学院机电工程学院教工党支部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黑龙江财经学院金融学院教工第一党支部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哈尔滨石油学院智能工程学院教师党支部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哈尔滨剑桥学院教育学院学生第二党支部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哈尔滨华德学院汽车与建筑工程学院学生第一党支部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哈尔滨华德学院数据科学与信息工程学院教师第一党支部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复旦大学新闻学院教工第一党支部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复旦大学附属肿瘤医院乳腺外科党支部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239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复旦大学历史学系本科生第一（史迹）党支部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上海交通大学电气工程学院教工第三党支部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上海交通大学媒体与传播学院本科生党支部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上海交通大学医学院附属上海儿童医学中心手麻党支部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同济大学马克思主义学院教工第三党支部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同济大学汽车学院科技创新基地党支部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同济大学医学院研究生第十一党支部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华东理工大学资源与环境工程学院碳中和师生党支部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华东理工大学机械与动力工程学院化工机械第二党支部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华东理工大学艺术设计与传媒学院奉贤校区本科生党支部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249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东华大学材料科学与工程学院先进纤维材料全国重点实验室党支部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华东师范大学外语学院英语系、翻译系教工党支部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华东师范大学马克思主义学院中共党史党建系研究生党支部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上海外国语大学上海全球治理与区域国别研究院教工党支部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上海财经大学商学院战略与创新创业师生党支部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上海海关学院学生处第七学生党支部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上海理工大学机械工程学院机械电子党支部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上海电力大学人工智能学部控制学科教工党支部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上海中医药大学中药研究所教工党支部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上海师范大学商学院经济系党支部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259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上海对外经贸大学马克思主义学院教工第三党支部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华东政法大学知识产权法理论与实践教学教师团队党支部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上海大学环境与化学工程学院健康纳米教工党支部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上海大学社会学院秋白党支部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上海工程技术大学纺织服装学院纺织工程教工党支部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上海行健职业学院信息技术与智能制造学院党支部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上海建桥学院艺术设计学院教工党支部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南京大学外国语学院黄大年式教师团队第一党支部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南京大学历史学院本科生党支部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南京大学电子科学与工程学院电子工程系党支部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东南大学建筑学院建筑系党支部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东南大学网络空间安全学院智能物联安全研究生党支部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东南大学能源与环境学院本科生九龙湖党支部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中国矿业大学化工学院资源与环境工程系党支部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中国矿业大学矿业工程学院智能采矿班学生党支部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河海大学港口海岸与近海工程学院海岸带资源与环境研究所党支部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河海大学电气与动力工程学院综合能源系统规划与运行课题组党支部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江南大学食品学院食品微生物教工党支部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江南大学机关党委学生工作部、人民武装部、学生工作处（就业指导中心）党支部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南京农业大学植物保护学院农药系教师党支部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中国药科大学药学院劳模创新工作室党支部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南京航空航天大学能源与动力学院燃烧传热与热能系党支部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南京航空航天大学自动化学院控制学科研究生第四党支部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南京理工大学电子工程与光电技术学院光电技术系教师党支部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南京理工大学自动化学院云上西部校地共建党支部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苏州大学机关与直属单位党委办公室党支部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苏州大学敬文书院本科生党支部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江苏科技大学船舶与海洋工程学院海洋工程系党支部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南京工业大学柔性电子（未来技术）学院教师第一党支部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南京工业大学资产经营公司党委机关党支部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南京工业大学环境科学与工程学院环科水质资科专业党支部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常州大学机关党委教务双创联合党支部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常州大学材料科学与工程学院高分子教工党支部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南京邮电大学电子与光学工程学院、柔性电子（未来技术）学院教工第三党支部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南京邮电大学机关党委宣传部党支部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南京林业大学经济管理学院农林经济系党支部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江苏大学化学化工学院绿色化学与化工技术研究院教工党支部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南京信息工程大学法学与公共管理学院法律系教工党支部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南通大学生命科学学院生物技术系党支部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南通大学医学院数智医学形态学教工党支部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299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南通大学公共卫生学院公共卫生本科生党支部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南京医科大学第二临床医学院、第二附属医院心外科党支部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南京医科大学公共卫生学院职环教学中心党支部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徐州医科大学麻醉学院党委教工第二党支部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南京中医药大学机关党委学生工作部党支部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南京中医药大学第一临床医学院国医大师周仲瑛名医传承党支部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南京师范大学文学院研究生文心党支部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南京师范大学商学院金融学研究生党支部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南京师范大学教育科学学院教育研究院党支部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江苏师范大学机关党委纪委办党支部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309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南京财经大学财政与税务学院财政系党支部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南京财经大学会计学院本科生第三党支部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南京体育学院体育教育与人文学院体育教育系党支部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南京艺术学院传媒学院本科生党支部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苏州科技大学材料科学与工程学院新能源教师党支部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苏州工学院纺织服装与设计学院纺织服装教工党支部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淮安大学电子信息工程学院教师第三党支部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扬州大学新闻与传媒学院研究生第三党支部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扬州大学园艺园林学院黄瓜遗传育种与分子生物学研究团队师生联合党支部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南京工程学院通信与人工智能学院、集成电路学院电子信息工程教工党支部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319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南京审计大学金审学院管理学院教师党支部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南京审计大学国家审计学院研究生第二党支部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南京晓庄学院食品科学学院教师第一党支部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江苏理工学院资源与环境工程学院环境系教师党支部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徐州工程学院食品与生物工程学院教工第二党支部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无锡学院数字经济与管理学院学生第三党支部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江苏第二师范学院崇德书院学生第二党支部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江苏建筑职业技术学院马克思主义学院党支部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南京工业职业技术大学计算机与软件学院软件工程系党支部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江苏工程职业技术学院纺织服装学院服装党支部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329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南通职业大学数字创意学院教工第二党支部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苏州职业技术大学电子信息工程学院电子技术系党支部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扬州职业技术大学纺织服装学院服装设计与服装工程系联合党支部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江苏经贸职业技术学院马克思主义学院概论教研室党支部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常州信息职业技术学院电子工程学院汽智基础党支部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江苏海事职业技术学院船舶与智能制造学院先进船舶制造党支部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江苏医药职业学院护理学院第一党支部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无锡商业职业技术学院旅游烹饪学院旅游酒店教师党支部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江苏航运职业技术学院航海技术学院第二党支部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江苏电子信息职业学院计算机与通信学院学生党支部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339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常州纺织服装职业技术学院智能制造学院电子电气教工党支部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苏州农业职业技术学院园林工程学院园林技术党支部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南京科技职业学院电气与控制工程学院机电教工党支部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常州工业职业技术学院马克思主义学院教师第一党支部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江苏农林职业技术学院畜牧兽医学院动物科学系党支部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江苏食品药品职业技术学院制药工程学院学生党支部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南京铁道职业技术学院铁道运输学院学生党支部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江苏信息职业技术学院微电子学院教工第二党支部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南京信息职业技术学院人工智能学院学工学生混合党支部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常州机电职业技术学院马克思主义学院思想道德与法治党支部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349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苏州健雄职业技术学院生物医药学院教工党支部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江苏财经职业技术学院法律与人文艺术学院教工党支部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江苏卫生健康职业学院临床医学院学工党支部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苏州工业园区服务外包职业学院智能管理学院党支部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江苏商贸职业学院数智财金学院第一党支部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江苏护理职业学院医学技术学院一站式社区师生联合党支部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江苏城乡建设职业学院土木工程学院第二党支部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江苏旅游职业学院工艺美术学院第一党支部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三江学院机械与电气工程学院电气工程系教师党支部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浙江大学航空航天学院应用力学研究所教工党支部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359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浙江大学竺可桢学院本科生第六党支部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浙江大学医学院附属第二医院心血管内科第三党支部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杭州电子科技大学通信工程学院创新团队党支部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杭州电子科技大学管理学院数据科学与智能决策师生联合党支部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浙江工业大学土木工程学院岩土工程研究所师生联合第一党支部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浙江工业大学计算机科学与技术学院（软件学院）网络研究所教师党支部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浙江工业大学药学院、绿色制药协同创新中心药学专业本科生党支部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浙江理工大学纺织科学与工程学院（国际丝绸学院）轻化工程系教工党支部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浙江理工大学材料科学与工程学院现代纺织技术创新中心师生联合党支部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浙江海洋大学海洋科学与技术学院教工第二党支部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浙江农林大学竹子研究院竹业科学与技术学科教工党支部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浙江农林大学艺术设计学院工业设计师生联合党支部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温州医科大学眼视光学院（生物医学工程学院）、附属眼视光医院杭州教工第三党支部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温州医科大学仁济学院学工党支部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浙江中医药大学公共卫生学院教工第一党支部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浙江中医药大学附属第三医院、第三临床医学院、康复医学院推拿科党支部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浙江师范大学外国语学院大学外语部教师党支部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杭州师范大学数学学院数据与计算科学党支部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湖州师范学院工学院机械工程系教工党支部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绍兴文理学院鲁迅人文学院第二教工党支部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台州学院医药化工学院教工第三党支部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温州大学计算机与人工智能学院数据与人工智能教工党支部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丽水学院教师教育学院小学教育系教师党支部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浙江工商大学经济学院经济系教师党支部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嘉兴大学医学院药学系教师党支部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中国美术学院绘画艺术学院版画系教师党支部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中国计量大学理学院大数据师生联合党支部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中国计量大学计量测试与仪器学院热工计量技术及仪器教工党支部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浙江科技大学艺术设计与服装学院纵向第五党支部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宁波工程学院机械与汽车工程学院（杭州湾汽车学院）实验教学中心党支部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浙江水利水电学院电气工程学院教工电力党支部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浙江财经大学马克思主义学院教工第二党支部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宁波大学机械工程与力学学院精密检测与仪器教师党支部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浙江传媒学院国际文化传播学院双语传声学生党支部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浙江传媒学院出版学院教工党支部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浙大城市学院医学院药学教工党支部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杭州医学院基础医学与法医学院教工第一党支部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湖州学院设计学院视觉传达设计系党支部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温州理工学院设计艺术学院教工党支部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嘉兴南湖学院商贸管理学院教工第一党支部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399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浙江音乐学院流行音乐系学生党支部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宁波职业技术大学建筑与艺术学院教师第二党支部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温州职业技术学院设计学院教工党支部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浙江交通职业技术学院轨道交通学院车辆技术专业党支部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金华职业技术大学农学院畜牧兽医党支部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宁波城市职业技术学院信息与智能工程学院第一党支部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浙江同济科技职业学院建筑工程学院建筑工程技术党支部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浙江工商职业技术学院建筑与艺术学院现代建筑党支部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台州职业技术学院医学与制药工程学院第二党支部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浙江工贸职业技术学院现代管理学院体育党支部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409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浙江机电职业技术大学国际教育学院国际贸易教研室党支部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浙江建设职业技术学院工程管理学院建筑经济教师党支部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浙江艺术职业学院设计学院教工第一党支部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浙江经贸职业技术学院食品健康学院食品营养与检测教研室党支部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浙江商业职业技术学院冷链技术学院制冷工程党支部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浙江经济职业技术学院汽车技术学院学生党支部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浙江旅游职业学院旅行服务与管理学院教师党支部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浙江警官职业学院安全防范系教工党支部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浙江金融职业学院马克思主义学院直属党支部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浙江工业职业技术学院信息与设计学院教工第二党支部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419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杭州职业技术大学生态健康学院第一党支部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嘉兴职业技术学院现代商贸学院现代物流管理专业党支部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湖州职业技术学院建筑工程学院教工第二党支部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衢州职业技术学院信息工程学院计算机应用技术党支部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丽水职业技术学院林业科技学院林业技术专业党支部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义乌工商职业技术学院创业学院创客党支部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浙江纺织服装职业技术学院时装学院服装工艺党支部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杭州科技职业技术学院城市建设学院“市政+”党支部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宁波卫生职业技术学院护理学院教工第二党支部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台州科技职业学院农业与生物工程学院（乡村振兴学院）教师第一党支部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429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温州科技职业学院园林与水利工程学院教工第一党支部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浙江农业商贸职业学院现代农业学院教师第二党支部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浙江特殊教育职业学院机关学生工作部党支部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浙江安防职业技术学院新能源装备学院教工党支部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浙江药科职业大学中药学院教工第二党支部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宁波幼儿师范高等专科学校阳明人文学院第二教师党支部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浙江树人学院信息科技学院重智书院学生第二党支部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浙江育英职业技术学院创意设计学院教工党支部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绍兴职业技术学院建筑与设计艺术学院第三党支部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浙江广厦建设职业技术大学智能制造学院第二党支部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439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上海财经大学浙江学院统计系教工党支部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西湖大学理学院教职工第三党支部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合肥工业大学管理学院信息管理系党支部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合肥工业大学马克思主义学院博士生党支部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合肥工业大学计算机与信息学院智能科学与技术系党支部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安徽大学数学科学学院数学与应用数学本科生党支部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安徽大学计算机科学与技术学院教工第二党支部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安徽大学电子信息工程学院电磁场第一党支部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安徽工业大学材料科学与工程学院金属材料系教工党支部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安徽工业大学机械工程学院本科生第三党支部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449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安徽理工大学机电工程学院机械设计系党支部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安徽工程大学人工智能学院智能科学与工程系教师党支部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安徽工程大学机械与汽车工程学院测控专业学生党支部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安徽农业大学工学院机械工程教工党支部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安徽医科大学生物医学工程学院医学诊疗技术与器械系教师党支部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安徽医科大学第二临床医学院（第二附属医院）临床药理研究中心党支部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皖南医学院人文与管理学院生理学与神经生物学党支部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安徽中医药大学第一临床医学院内科ICU党支部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安徽师范大学地理与旅游学院地理系教师党支部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安徽师范大学美术学院本科生第二党支部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459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阜阳师范大学马克思主义学院马克思主义理论教研部教师第一党支部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安庆师范大学黄梅剧艺术学院黄梅戏文化传承与创新发展教师党支部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黄山学院艺术学院学生第三党支部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滁州学院音乐与教育学院理论教研室党支部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安徽财经大学统计与应用数学学院统计与数据科学系教师党支部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合肥大学人工智能与大数据学院教工第一党支部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合肥大学人工智能与大数据学院学生第二党支部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合肥师范学院文学院新媒体学生党支部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安徽职业技术大学机关党委团委党支部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芜湖职业技术大学汽车与航空学院教工第一党支部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安徽水利水电职业技术学院机械与汽车工程学院汽车工程系教师党支部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阜阳职业技术学院学前教育学院学生党支部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安徽警官职业学院警察系第二党支部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六安职业技术学院信息与电子工程学院电子技术系教师党支部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安徽交通职业技术学院轨道交通学院轨道运营教研室党支部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安徽机电职业技术学院电气工程学院机器人技术教研室党支部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安徽财贸职业学院财会金融学院教师第二党支部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安庆医药高等专科学校临床试验科技学院直属党支部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徽商职业学院物流与供应链学院数字营销教研室党支部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桐城师范高等专科学校学前教育系教师第二党支部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滁州城市职业学院护理学院教工党支部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马鞍山学院经济与管理学院教工第一党支部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厦门大学生命科学学院生物学系党支部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厦门大学红树林党支部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厦门大学六盘山党支部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华侨大学工商管理学院海外华商管理研究团队党支部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华侨大学政治保卫部党支部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福州大学物理与信息工程学院“红心匠行”志愿服务队党支部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福州大学化工学院能源与材料化工党支部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福建理工大学土木工程学院抗震分析与安全评估课题组党支部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福建农林大学林学院森林保护系教工党支部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集美大学航海学院交通运输工程科研团队党支部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福建医科大学医学技术与工程学院眼健康志愿服务团学生党支部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福建医科大学护理学院成人护理学系党支部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福建中医药大学中西医结合学院教工第四党支部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福建师范大学体育科学学院体育学研究院党支部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宁德师范学院海洋学院师生党支部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闽南师范大学污染监测与控制省高校重点实验室党支部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厦门理工学院设计艺术学院劳模与职工创新工作室党支部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厦门理工学院电气工程与自动化学院电气工程系党支部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499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三明学院经济与管理学院文化与生态旅游创新团队党支部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三明学院姚基金公益支教服务队党支部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莆田学院数学与金融学院学生第一党支部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厦门医学院药学院教工第三党支部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福建船政交通职业学院信息与智慧交通学院第四党支部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黎明职业大学新材料与鞋服工程学院学生党支部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福州职业技术学院马克思主义学院党支部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福建水利电力职业技术学院电力工程学院教工第二党支部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厦门海洋职业技术学院航海学院航海教研室党支部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福建农业职业技术学院园艺园林学院学生第一党支部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509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福建农业职业技术学院动物科技学院教工第一党支部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福建幼儿师范高等专科学校马克思主义学院党支部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闽江师范高等专科学校外语商贸学院教师党支部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闽南理工学院实践教学中心党支部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泉州职业技术大学联合创新产业学院教师党支部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福州工商学院工学院计算机科学与技术专业学生第一党支部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阳光学院闽台乡土文化社区研究中心党支部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阳光学院信息工程学院信创应用技术师生党支部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福州大学至诚学院计算机教研室教工党支部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福建师范大学协和学院文化产业系教工党支部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519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泉州信息工程学院马克思主义学院党支部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南昌大学建筑与设计学院建筑城规教工党支部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南昌大学第二临床医学院（第二附属医院）心血管内科党支部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华东交通大学土木建筑学院岩土道路工程教工党支部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东华理工大学核科学与工程学院核化工与核燃料工程系教工党支部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东华理工大学电子与电气工程学院电子信息工程专业第一学生党支部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南昌航空大学仪器科学与光电工程学院测控技术与仪器教工党支部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江西理工大学矿业工程学院采矿党支部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江西理工大学能源与机械工程学院研究生党支部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江西农业大学动物科学技术学院动物科学教工第二党支部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529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江西中医药大学中药固体制剂制造技术国家工程研究中心第一党支部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江西师范大学马克思主义学院概论教研部党支部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江西师范大学数学与统计学院本科生第三党支部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宜春学院政法学院学生党支部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井冈山大学马克思主义学院井冈山研究中心党支部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江西财经大学经济学院教工（资源环境经济系）第四党支部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萍乡学院机械电子工程学院学生第一党支部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江西科技师范大学生命科学学院教工第一党支部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江西司法警官职业学院管理系党支部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江西陶瓷工艺美术职业技术学院陶瓷艺术学院教工党支部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539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江西交通职业技术学院信息工程学院教工党支部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江西现代职业技术学院光电工程学院电子信息党支部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江西工业工程职业技术学院经济管理学院教师党支部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江西外语外贸职业学院会计金融学院教师党支部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江西工业贸易职业技术学院机电工程系党支部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江西制造职业技术学院经济管理学院党支部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江西科技学院团创党支部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江西工程学院人工智能与数据科学学院教师第一党支部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南昌大学科学技术学院信息学科部计算机系第一学生党支部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江西航空职业技术学院定向培养学院党支部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549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赣西科技职业学院马克思主义学院党支部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山东大学齐鲁医院急诊科第一党支部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山东大学马克思主义学院习近平新时代中国特色社会主义思想概论教研室党支部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山东大学齐鲁交通学院隧道地质与灾害防控课题组党支部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中国海洋大学化学化工学院海洋化学系教工党支部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中国海洋大学海洋与大气学院海洋学系研究生第一党支部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中国石油大学（华东）石油工程学院海洋油气工程党支部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中国石油大学（华东）理学院理科实验班学生党支部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中国石油大学（华东）图书馆党委档案与校史馆党支部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山东科技大学交通学院交通运输系党支部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559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山东科技大学智能装备学院网络与信息化党支部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青岛科技大学信息科学技术学院信息与通信工程党支部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青岛科技大学机电工程学院轮胎先进装备与关键材料国家工程研究中心师生联合党支部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济南大学化学化工学院化学工程党支部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青岛理工大学建筑与城乡规划学院城乡规划教师党支部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山东建筑大学建筑城规学院建筑技术党支部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山东建筑大学土木工程学院地基基础与地下工程教研室党支部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齐鲁工业大学数学与人工智能学部教工人工智能党支部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齐鲁工业大学经济与管理学部师生联合党支部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山东理工大学材料科学与工程学院学生第二党支部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山东理工大学管理学院大数据管理系党支部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山东农业大学园艺科学与工程学院果树学系党支部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山东农业大学资源与环境学院本科生第一党支部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青岛农业大学园艺学院第一党支部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山东第二医科大学医学影像学院学生党支部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山东第一医科大学（山东省医学科学院）医学科技创新中心党支部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山东第一医科大学（山东省医学科学院）护理学院学生第二党支部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山东第一医科大学（山东省医学科学院）附属肿瘤医院放疗科第十二党支部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滨州医学院附属医院（第一临床医学院）重症医学科党支部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山东中医药大学省眼病防治研究院（眼科与视光医学院）学生第三党支部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济宁医学院精神卫生学院教工第二党支部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山东师范大学地理与环境学院教工第一党支部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山东师范大学党委宣传部党支部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曲阜师范大学计算机学院人工智能未来产业研究团队党支部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曲阜师范大学体育科学学院全国黄大年式教师团队党支部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聊城大学聊城毛驴高效繁育与生态饲养研究院党支部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聊城大学太平洋岛国研究中心党支部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德州学院马克思主义学院第四教师党支部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山东航空学院黄河三角洲生态环境研究中心教工第一党支部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鲁东大学马克思主义学院专业课教师党支部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泰山学院商学院财会教工党支部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泰山学院教师教育学院学生第一党支部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山东财经大学国际经贸学院国际商务系教工党支部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山东财经大学管理科学与工程学院学生第三党支部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山东工艺美术学院视觉传达设计学院教工第二党支部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青岛大学材料科学与工程学院高分子材料与工程系党支部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烟台大学马克思主义学院大思政课教学科研团队党支部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潍坊学院机械与自动化学院（天瑞磁悬浮产业学院、潍柴产业学院）学生第二党支部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潍坊学院化学化工与环境工程学院教师第一党支部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山东警察学院警务信息学院教师党支部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599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山东交通学院工程机械学院学生第一党支部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山东交通学院船舶与港口工程学院船舶系党支部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山东交通学院汽车工程学院教工第四党支部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山东女子学院健康养老学院教工第一党支部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齐鲁师范学院教师教育学院教师第二党支部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山东青年政治学院舞蹈学院教工第三党支部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菏泽医学专科学校基础医学部第一党支部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山东商业职业技术学院冷链物流与供应链系教工党支部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青岛职业技术学院海尔学院第一党支部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山东劳动职业技术学院信息工程系学生党支部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609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烟台职业学院智能控制系教师一党支部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聊城职业技术学院马克思主义学院教工第一党支部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山东电子职业技术学院电子与通信工程系教师党支部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山东药品食品职业学院药学系教师党支部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山东司法警官职业学院马克思主义学院党支部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临沂职业学院商贸物流学院沂蒙红商党支部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枣庄职业学院化工与制药系党支部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山东理工职业学院汽车工程学院教工党支部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济南幼儿师范高等专科学校学前教育学院教师第一党支部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潍坊工程职业学院农林科技学院教师党支部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619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山东协和学院护理学院教学党支部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齐鲁理工学院医学院教师党支部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华北水利水电大学水利学院水工系教工党支部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郑州大学计算机与人工智能学院党委国家超级计算郑州中心党支部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郑州大学机关党委组织部党支部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郑州大学基础医学院人体解剖学系党支部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河南理工大学数学与信息科学学院数学与应用数学系党支部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河南理工大学工商管理学院工商管理系党支部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河南工业大学粮食和物资储备学院粮油储藏系教工党支部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河南科技大学机电工程学院测控技术与仪器系党支部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629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河南农业大学动物科技学院动物遗传育种与繁殖系教工党支部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河南科技学院人工智能学院教工党支部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河南中医药大学儿科医学院儿科二区党支部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河南医药大学第一附属医院肿瘤学党支部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河南医药大学医学技术学院职工第二党支部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河南大学地理科学学院行政教工党支部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许昌学院化工与材料学院教工第二党支部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安阳工学院土建与交通工程学院土木工程党支部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河南工程学院环境与生物工程学院学生第三党支部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黄河水利职业技术大学测绘工程学院教工测绘工程党支部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639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河南工业职业技术学院汽车与航空工程学院学生第二党支部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郑州信息科技职业学院信息工程与人工智能学院教工第一党支部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安阳职业技术学院经济管理学院教师党支部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河南推拿职业学院针灸推拿系教师党支部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郑州财税金融职业学院智能会计学院教师党支部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黄河交通学院经济管理学院教工第二党支部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豫北医学院崇德书院学生第二党支部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武汉大学马克思主义学院马克思主义中国化系教师党支部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武汉大学法学院宪法与行政法博士生党支部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华中科技大学船舶与海洋工程学院“黄群班”党支部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649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华中科技大学同济医学院附属同济医院心血管内科第一党支部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华中科技大学生命科学与技术学院生物技术系教师党支部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中国地质大学（武汉）湖北巴东地质灾害国家野外科学观测研究站党支部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中国地质大学（武汉）地球物理与空间信息学院地球物理学学生党支部（刘光鼎党支部）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武汉理工大学光纤传感技术研究中心工程应用党支部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武汉理工大学交通与物流工程学院水路交通控制团队师生党支部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武汉理工大学艺术与设计学院视觉传达设计研究生党支部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华中师范大学信息管理学院信息资源管理系教工党支部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华中师范大学政治与国际关系学院高原拔尖人才培养班党支部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华中农业大学工学院农业工程系教工党支部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659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华中农业大学水产学院双水双绿研究生党支部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中南财经政法大学财政税务学院财政系党支部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中南财经政法大学文澜学院新结构经济学师生党支部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中南民族大学化学与材料科学学院材料系党支部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武汉科技大学人工智能与自动化学院自动化教工党支部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长江大学医学部教工第四党支部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武汉工程大学化工与制药学院能源化工教研室党支部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武汉纺织大学材料科学与工程学院科技创新党支部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湖北工业大学生命科学与健康工程学院食品科学与工程系党支部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湖北工业大学计算机科学与人工智能学院“青佑之光”志愿服务团党支部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湖北大学数学与统计学学院青锋党支部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湖北大学历史文化学院历史系教师党支部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湖北大学公共管理学院行政管理专业本科生党支部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黄冈师范学院音乐学院、黄梅戏学院黄梅戏文化传承与创新教师党支部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湖北文理学院汽车与交通工程学院汽车工程系党支部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武汉体育学院竞技体育学院水上项目教研室党支部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湖北美术学院环境艺术学院教师党支部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湖北汽车工业学院光电工程学院、新能源学院储能与动力电池湖北省重点实验室党支部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湖北工程学院化学与材料科学学院新能源材料产业技术研究院党支部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江汉大学教育学院心理学党支部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三峡大学水利与环境学院长江大保护科研团队党支部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湖北经济学院财政与公共管理学院财税系教师党支部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武汉职业技术大学光电与信息工程学院通信党支部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黄冈职业技术学院交通学院教工党支部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湖北工业职业技术学院建筑工程学院教工党支部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武汉城市职业学院汽车技术与服务学院教工党支部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宋体" w:cs="Times New Roman"/>
                <w:i w:val="0"/>
                <w:iCs w:val="0"/>
                <w:color w:val="000000"/>
                <w:kern w:val="0"/>
                <w:sz w:val="32"/>
                <w:szCs w:val="32"/>
                <w:u w:val="none"/>
                <w:lang w:val="en-US" w:eastAsia="zh-CN" w:bidi="ar"/>
              </w:rPr>
              <w:t>685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襄阳职业技术学院师范学院学前教育专业教师党支部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武汉交通职业学院人工智能学院智能电子教师党支部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长江工程职业技术学院水利水电学院教师第二党支部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湖北国土资源职业学院测绘与空间信息学院党支部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湖北科技职业学院机电工程学院教工第一党支部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湖北工程职业学院智能制造学院党总支第一党支部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湖北幼儿师范高等专科学校学前教育学院教师第一党支部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湖北开放大学社区教育学院、培训学院直属党支部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武汉生物工程学院计算机科学与技术学院第一学生党支部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武汉晴川学院外国语学院教工第一党支部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长江大学文理学院外国语学院教工党支部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湖北工程学院新技术学院党委人工智能系党总支教师党支部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中南大学资源加工与生物工程学院钢铁系党支部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湖南大学机械与运载工程学院党委机械可靠性党支部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699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湖南大学土木工程学院桥梁工程系党支部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湘潭大学数学与计算科学学院本科生第二党支部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湘潭大学法学学部教职工第二党支部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中南林业科技大学材料与能源学院林业工程黄大年式教师团队党支部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湖南中医药大学护理学院职工党支部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湖南师范大学生命科学学院遗传与发育生物学系党支部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湖南师范大学音乐学院“乐育三湘”研究生党支部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怀化学院计算机与人工智能学院（软件学院）第一党支部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湖南文理学院生命与环境科学学院学生第一党支部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湖南工商大学前沿交叉学院管理科学与工程系教工党支部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709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南华大学基础医学院病理生理学教师第一党支部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湖南工程学院电气与信息工程学院教工第二党支部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湖南城市学院建筑与城市规划学院城乡规划系教工党支部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长沙航空职业技术学院航空机械制造学院装备制造党支部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湖南工业职业技术学院机械工程学院数控技术教师党支部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湖南信息职业技术学院经济管理学院教工党支部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湖南工程职业技术学院自然资源学院党群学工党支部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长沙商贸旅游职业技术学院湘旅学院第一党支部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湖南邮电职业技术学院人工智能学院教工党支部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郴州职业技术学院现代装备制造学院教工党支部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719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湖南艺术职业学院数字产业学院党支部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湖南机电职业技术学院机关党总支智造创客学院党支部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长沙职业技术学院汽车工程学院教师党支部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岳阳职业技术学院医学院任弼时学生党支部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常德职业技术学院机电与信息工程系教工党支部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湖南化工职业技术学院化学工程学院教工党支部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湖南城建职业技术学院市政与路桥工程系教师第二党支部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湖南民族职业学院人文艺术学院教工第一党支部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湘西民族职业技术学院民族艺术学院党支部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湖南财经工业职业技术学院经济贸易学院教工党支部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729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湖南汽车工程职业大学车辆工程学院教工党支部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湖南现代物流职业技术学院物流信息学院物流信息技术国家级教学资源库项目党支部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湖南国防工业职业技术学院武器装备维修学院专任教师党支部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长沙幼儿师范高等专科学校学前教育学院第三党支部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中山大学公共卫生学院医学统计学系专任教师党支部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中山大学肿瘤防治中心鼻咽科师生第一党支部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中山大学计算机学院本科生第二党支部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华南理工大学电力学院高电压新技术教师党支部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华南理工大学机械与汽车工程学院先进粉末冶金技术及装备研究生党支部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暨南大学化学与材料学院化学创新药物党支部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739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暨南大学环境与气候学院教工第四党支部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哈尔滨工业大学（深圳）智能学部智能土木与海洋工程教师党支部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华南农业大学机关党委学生工作部党支部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华南农业大学食品学院食品质量与安全团队师生联合党支部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华南农业大学生物质学院研究生木材科学与工程党支部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广东海洋大学海洋与气象学院海洋科学系教工党支部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广州医科大学马克思主义学院第一党支部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广东医科大学海洋与热带医学学院海洋热带人群大健康研究团队党支部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广州中医药大学第二临床医学院（第二附属医院、广东省中医院）大德路总院骨伤科第一党支部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广州中医药大学医学信息工程学院学生第一党支部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749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广东药科大学第一临床医学院（附属第一医院）急诊科党支部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广东药科大学中药学院教工第四党支部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华南师范大学数学科学学院青年教师先锋党支部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华南师范大学政治与公共管理学院粤港澳大湾区跨境治理研究团队党支部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韶关学院化学与土木工程学院教师党支部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岭南师范学院物理科学与技术学院纳米涂层团队党支部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广东技术师范大学民族学院“石榴籽”学生党支部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深圳大学土木与交通工程学院土木工程系教工第一党支部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深圳大学计算机与软件学院可视计算研究中心师生党支部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广东财经大学经济学院国贸系教工党支部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759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广州大学生命科学学院科研团队党支部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仲恺农业工程学院动物科技学院水产教工党支部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广东金融学院法学院教工第一党支部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东莞理工学院学生社区知行学院（通识教育学院）杨振宁创新班学生党支部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广东工业大学信息工程学院先进光子技术研究团队师生联合党支部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广东工业大学机电工程学院国家重点实验室团队教工党支部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广东外语外贸大学英语语言文化学院外国语言学及应用语言学创新团队党支部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广东外语外贸大学机关党委云山学生勤工助学党支部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南方医科大学珠江医院（第二临床医学院）教研室联合党支部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广东第二师范学院音乐学院学生党支部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广州民航职业技术学院飞机维修工程学院飞机机电系党支部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顺德职业技术大学轻化与材料学院检验检测认证教研室党支部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广东轻工职业技术大学艺术设计学院教师第一党支部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广东水利电力职业技术学院马克思主义学院教工第一党支部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深圳职业技术大学机电工程学院创新社团教师党支部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广东南华工商职业学院人工智能学院教师党支部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广州职业技术大学智慧汽车学院教工党支部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广东农工商职业技术学院管理学院学生党支部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广东科学技术职业学院机器人学院教工第二党支部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广东食品药品职业学院药学院教工党支部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广东职业技术学院马克思主义学院教工第二党支部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广东建设职业技术学院建筑工程管理学院教师第一党支部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汕尾职业技术学院马克思主义学院党支部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河源职业技术学院工商管理学院教工第一党支部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广东工贸职业技术学院经济贸易学院学生第三党支部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广州工程技术职业学院石油化工学院教师党支部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江门职业技术学院经济管理学院工商管理教研室党支部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广州城市职业学院智慧城建学院教工第一党支部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广东工程职业技术学院先进制造学院（电梯工程学院）教师第一党支部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广州铁路职业技术学院铁道运输学院轨道交通运营管理党支部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广东科贸职业学院马克思主义学院教师党支部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中山职业技术学院机电工程学院南区电梯学院党支部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东莞职业技术学院智能制造学院第一党支部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广州卫生职业技术学院综合第三党支部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惠州工程职业学院财经商贸学院第一党支部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广东江门中医药职业学院南药学院教师党支部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广东茂名农林科技职业学院动物科技学院党支部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深圳城市职业学院商贸学院教师党支部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广东白云学院智能制造工程学院教师党支部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广东东软学院计算机学院教工党支部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799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广州理工学院艺术设计学院学生党支部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珠海科技学院计算机学院教工党支部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广州工商学院马克思主义学院教师第二党支部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广州华立科技职业学院电力与智能制造学院教师党支部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广州松田职业学院艺术与建筑学院教师党支部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广州城建职业学院经济与管理学院营销专业群党支部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广西大学土木建筑工程学院教职工第二党支部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广西科技大学生物与化学工程学院水产养殖技术服务党支部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广西科技大学计算机科学与技术学院（软件学院）教工党支部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桂林理工大学地球科学学院教工第四党支部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809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广西医科大学药学院无机天药中药学党支部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广西医科大学第一附属医院呼吸与危重症医学科第一党支部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广西师范大学文学院新闻与传播学院黄大年式教师团队党支部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河池学院公共管理学院学生第一党支部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玉林师范学院美术与设计学院学生第一党支部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广西艺术学院影视与传媒学院教职工第一党支部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北部湾大学海洋学院教师第一党支部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桂林航天工业学院机电工程学院教师第一党支部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桂林旅游学院食品与健康学院教工党支部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贺州学院人工智能学院教师第二党支部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819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广西机电职业技术学院智能焊接技术学院教工第一党支部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广西体育高等专科学校体育运动学院教师第一党支部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南宁职业技术大学数字经济学院教师第一党支部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广西水利电力职业技术学院经济管理学院教工党支部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广西水利电力职业技术学院水利工程学院学生党支部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广西职业技术学院物流学院物流专业国家创新团队党支部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柳州职业技术大学汽车工程学院智能车辆党支部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广西交通职业技术学院道桥技术教师创新团队教师党支部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广西工业职业技术学院行政第四直属党支部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柳州铁道职业技术学院汽车与新能源学院教工党支部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829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广西建设职业技术学院马克思主义学院教工第二党支部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广西电力职业技术学院能源动力与环境工程学院教工党支部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琼台师范学院马克思主义学院教师第一党支部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重庆大学机械与运载工程学院教学研究所党支部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重庆大学管理科学与房地产学院本科生第一党支部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西南大学外国语学院外国语言学及应用语言学师生党支部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重庆邮电大学通信与信息工程学院通信技术与网络实验中心教工党支部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重庆交通大学经济与管理学院本科生第一党支部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重庆交通大学河海学院国家内河航道工程中心党支部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重庆师范大学机关党委重庆应用数学中心支部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839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重庆文理学院材料科学与工程学院学生第一党支部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重庆三峡学院土木工程学院教工第一党支部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重庆三峡学院生物与食品工程学院渝东北特色生物资源开发利用工程中心党支部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长江师范学院现代农业与生物工程学院兴农先锋教师党支部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四川外国语大学俄语学院教工党支部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西南政法大学经济法学院企业法与竞争法教研室党支部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西南政法大学刑事侦查学院博士生党支部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重庆科技大学电子与电气工程学院测控教工党支部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重庆理工大学车辆工程学院教工第一党支部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重庆工商大学马克思主义学院教工第三党支部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849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重庆第二师范学院生物与化学工程学院药学及化学教研室联合教师党支部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重庆工业职业技术大学电子与物联网工程学院物联网工程教研室党支部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重庆三峡职业学院经济管理学院第二党支部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重庆电子科技职业大学电子与物联网学院（集成电路学院）物联网工程技术党支部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重庆城市管理职业学院通识教育学院数学与计算机党支部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重庆工程职业技术学院智能制造与交通学院装备制造党支部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重庆城市职业学院商学院市场营销教研室党支部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重庆水利电力职业技术学院大数据学院信息技术教研室党支部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重庆工商职业学院旅游学院智慧文旅教工党支部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重庆三峡医药高等专科学校护理学院党总支第一党支部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859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重庆青年职业技术学院马克思主义学院毛中特概论党支部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重庆财经职业学院大数据技术学院教师第一党支部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重庆商务职业学院电商物流学院电子商务教研室党支部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重庆工程学院数字艺术学院设计系教师党支部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重庆电讯职业学院通信工程与工业互联网学院教工党支部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重庆公共运输职业学院智慧交通学院教师党支部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重庆护理职业学院护理系教师党支部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四川大学商学院管理科学与数据科学系党支部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西南财经大学社会发展研究院教工第二党支部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西南交通大学土木工程学院地下工程系教工党支部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西南交通大学轨道交通运载系统全国重点实验室新型轨道交通技术研究所师生共建党支部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电子科技大学集成电路科学与工程学院教工第二党支部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西南民族大学机关党委学生工作部党支部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西南民族大学外国语言文学学院党委教工第一党支部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西南石油大学计算机与软件学院学生第一党支部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西南石油大学电气信息学院自动化教研室党支部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成都理工大学地球与行星科学学院资源勘查工程系教工党支部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西南科技大学生命科学与农林学院“田坎农人”创新党支部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西南科技大学国防科技学院核素分离与核环境安全团队党支部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成都信息工程大学电子工程学院（大气探测学院）雷达与信号教工党支部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四川轻化工大学化学与环境工程学院教工第四党支部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西华大学体育学院体育表演系与高水平运动队教师党支部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四川农业大学水稻研究所产业技术中心党支部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西南医科大学临床医学院·附属医院麻醉科党支部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西南医科大学科研创新党总支心血管医学研究所教工党支部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成都中医药大学药学院中药学国家级实验教学示范中心师生融合党支部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成都中医药大学附属医院内科第一党总支二支部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成都中医药大学针灸推拿学院教工第二党支部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川北医学院临床医学院·附属医院超声科党支部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宜宾学院农林与食品工程学部第二教师党支部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乐山师范学院数学与统计学院数学教职工党支部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攀枝花学院基础医学院教工党支部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四川旅游学院烹饪与食品科学工程学院党委科学与工程党支部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四川民族学院藏学学院教工党支部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成都医学院护理学院教工第一党支部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成都师范学院美术与设计学院教职工党支部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绵阳职业技术学院艺术设计学院教工党支部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四川工商职业技术学院都江堰电子商务学院学生党支部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四川建筑职业技术学院土木工程系党总支教工第二党支部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达州职业技术学院临床医学院教师党支部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899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泸州职业技术学院马克思主义学院党支部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眉山职业技术学院现代农业学院教师党支部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四川财经职业学院信息学院学生党支部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四川财经职业学院会计学院会计教研室（珠算协会）党支部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成都工贸职业技术学院财贸管理学院第二党支部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四川城市职业学院教育学院教师第一党支部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四川长江职业学院智慧城市与低空应用学院教师党支部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贵州大学精细化工研究开发中心研究生第一党支部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贵州医科大学药学院教工七支部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遵义医科大学珠海校区基础教学部教工第一党支部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909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兴义民族师范学院文学与传媒学院教职工党支部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黔南民族师范学院化学化工学院教工党支部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贵州民族大学机关党委中华民族共同体研究中心党支部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贵阳学院教育科学学院教师党支部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贵州交通职业大学汽车工程学院综合科党支部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安顺职业技术学院现代工程系教工党支部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贵州轻工职业大学信息工程系大数据技术与应用专业群联合党支部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贵州职业技术学院艺术与设计学院设计党支部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贵州经贸职业技术学院茶学系（贵州都匀毛尖茶学院）教师党支部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云南大学古生物研究院党支部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919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昆明理工大学机电工程学院教工第一党支部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昆明理工大学城市学院艺术设计系第二党支部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西南林业大学材料与化学工程学院木竹材胶接及涂饰创新团队党支部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云南中医药大学基础医学院教师第三党支部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云南师范大学数学学院学生第四党支部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云南财经大学国际工商学院本科生第三党支部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云南交通职业技术学院公路与建筑工程学院道桥教研室党支部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云南能源职业技术学院机械与电气工程学院教师党支部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云南机电职业技术学院绿色能源学院电气自动化技术专业群党支部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云南工商学院马克思主义学院第一党支部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929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云南经贸外事职业学院建筑工程学院党支部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西藏民族大学工学院环境生态工程教研室党支部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西安交通大学人工智能学院教工第二党支部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西安交通大学机关与直属单位党委科研院党支部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西安交通大学生命科学与技术学院仿生工程与生物力学研究所师生联合党支部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西北农林科技大学机械与电子工程学院机械工程教师党支部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西北农林科技大学经济管理学院西部农村发展研究中心党支部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陕西师范大学生命科学学院西北濒危药材资源开发国家工程实验室党支部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陕西师范大学材料科学与工程学院历史文化遗产保护党支部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西安电子科技大学机电工程学院电子装备机电耦合国家级重点实验室党支部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939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西安电子科技大学网络与信息安全学院本科第一党支部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长安大学公路学院隧道工程系党支部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长安大学汽车学院“长安·常安”师生联合党支部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西北工业大学动力与能源学院党委航空推进系党支部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西北大学文学院古典文学与文献教师党支部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西安理工大学机械工程学院机械工程及自动化系党支部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西安工业大学光电工程学院实验室党支部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西安建筑科技大学建筑设备科学与工程学院地下环境保障团队党支部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西安建筑科技大学冶金工程学院材料加工系教工党支部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西安石油大学石油工程学院油气井工程教工党支部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949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陕西科技大学电子信息与人工智能学院光电系党支部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陕西科技大学材料科学与工程学院地下文物保护材料与技术教育部重点实验室党支部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西安工程大学马克思主义学院“梦桃精神代代相传”全国纺织思想政治教育研究基地师生党支部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延安大学鲁迅艺术学院“鲁艺摇篮”本科生党支部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西安外国语大学高级翻译学院教师党支部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西安音乐学院音乐教育学院学生第一党支部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西安邮电大学计算机学院计算机科学与技术系党支部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西安医学院药学院教工第一党支部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陕西工业职业技术大学马克思主义学院第二党支部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陕西农林职业技术大学交通与测绘工程学院道路桥梁工程党支部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959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陕西能源职业技术学院马克思主义学院教工党支部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西安航空职业技术学院航空维修工程学院教工第一党支部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西安航空职业技术学院航空材料工程学院学生党支部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陕西财经职业技术学院大数据与人工智能学院学生党支部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陕西铁路工程职业技术学院高铁工程学院铁道党支部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西安铁路职业技术学院牵引动力学院教学第一党支部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西安职业技术学院建筑与轨道交通学院教工党支部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西安外事学院工学院多功能电子陶瓷材料科研创新党支部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西安交通工程学院马克思主义学院基础与概论教研室党支部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兰州大学大气科学学院大气探测与遥感系教工党支部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969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兰州大学第一医院（第一临床医学院）生殖中心第一党支部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兰州理工大学冶金与环境学院环境工程教师党支部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兰州交通大学土木工程学院道桥工程系教工党支部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甘肃中医药大学中西医结合学院学生第三党支部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西北师范大学教育科学学院铸牢中华民族共同体意识教育研究团队党支部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兰州城市学院教育学院教育部领航名师张艳平工作室党支部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河西学院农业与生态工程学院教工党支部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兰州文理学院传媒工程学院教工党支部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兰州资源环境职业技术大学测绘与地理信息学院教师党支部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兰州信息科技学院计算机与人工智能学院教师党支部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979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青海建筑职业技术学院建筑与环境艺术学院党支部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北方民族大学经济学院经济系教师党支部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宁夏师范大学化学化工学院教工党支部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宁夏民族职业技术学院文化艺术学院党支部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宁夏理工学院计算机科学与工程学院学生党支部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中国石油大学（北京）克拉玛依校区工学院化工与环境系党支部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中国石油大学（北京）克拉玛依校区石油学院石工党支部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新疆大学数学与系统科学学院信息与计算科学系党支部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新疆农业大学园艺学院教工党支部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新疆医科大学第一附属医院（第一临床医学院）肝胆包虫病外科党支部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989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新疆财经大学工商管理学院（MBA学院）创新与战略管理系党支部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新疆工程学院安全科学与工程学院安全工程系教师党支部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991</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新疆科技学院马克思主义学院习近平新时代中国特色社会主义思想概论教研室党支部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992</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新疆农业职业技术大学动物科技学院现代畜牧教研室党支部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993</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新疆轻工职业技术学院电气技术分院教工党支部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994</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阿克苏职业技术学院医学院教工党支部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995</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巴音郭楞职业技术学院公共教育学院第一党支部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996</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新疆应用职业技术学院机电工程学院机械与交通教研室师生联合党支部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997</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博尔塔拉职业技术学院商学院党支部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998</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石河子大学水利建筑工程学院农业水利工程系教师党支部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999</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塔里木大学农学院农学系教师党支部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1000</w:t>
            </w:r>
          </w:p>
        </w:tc>
        <w:tc>
          <w:tcPr>
            <w:tcW w:w="87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新疆生产建设兵团兴新职业技术学院机电工程学院党支部</w:t>
            </w:r>
          </w:p>
        </w:tc>
      </w:tr>
    </w:tbl>
    <w:p>
      <w:pPr>
        <w:rPr>
          <w:rFonts w:hint="default"/>
          <w:lang w:val="en-US" w:eastAsia="zh-CN"/>
        </w:rPr>
      </w:pPr>
    </w:p>
    <w:sectPr>
      <w:footerReference r:id="rId3" w:type="default"/>
      <w:pgSz w:w="11906" w:h="16838"/>
      <w:pgMar w:top="1440" w:right="1800" w:bottom="1440" w:left="1800" w:header="851" w:footer="1134"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eastAsia="zh-C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CM1w58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mIwMmQwZDUyN2JiMmZlMWRmOTQwOWIwOWJkYTkifQ=="/>
  </w:docVars>
  <w:rsids>
    <w:rsidRoot w:val="065975BF"/>
    <w:rsid w:val="001669D4"/>
    <w:rsid w:val="001703C7"/>
    <w:rsid w:val="00585719"/>
    <w:rsid w:val="007E0BFF"/>
    <w:rsid w:val="008D635E"/>
    <w:rsid w:val="00AF1302"/>
    <w:rsid w:val="0147409B"/>
    <w:rsid w:val="015F443C"/>
    <w:rsid w:val="01AC475F"/>
    <w:rsid w:val="01B07ABA"/>
    <w:rsid w:val="03060030"/>
    <w:rsid w:val="03280280"/>
    <w:rsid w:val="03376B6B"/>
    <w:rsid w:val="03B41E23"/>
    <w:rsid w:val="040D666A"/>
    <w:rsid w:val="04C23FCE"/>
    <w:rsid w:val="04FC43EA"/>
    <w:rsid w:val="050339CA"/>
    <w:rsid w:val="058F7F0C"/>
    <w:rsid w:val="065975BF"/>
    <w:rsid w:val="065C3D91"/>
    <w:rsid w:val="06A173BE"/>
    <w:rsid w:val="06C453DB"/>
    <w:rsid w:val="06C67C3B"/>
    <w:rsid w:val="078C3715"/>
    <w:rsid w:val="07A95E62"/>
    <w:rsid w:val="07B119FB"/>
    <w:rsid w:val="07FC275D"/>
    <w:rsid w:val="081574E1"/>
    <w:rsid w:val="08923B7D"/>
    <w:rsid w:val="08D5567E"/>
    <w:rsid w:val="08E070A5"/>
    <w:rsid w:val="0943318E"/>
    <w:rsid w:val="09801EEA"/>
    <w:rsid w:val="09A84B40"/>
    <w:rsid w:val="09CA622A"/>
    <w:rsid w:val="09F50F48"/>
    <w:rsid w:val="0A337547"/>
    <w:rsid w:val="0AB614DF"/>
    <w:rsid w:val="0ABE0D96"/>
    <w:rsid w:val="0AD344B5"/>
    <w:rsid w:val="0B6D4294"/>
    <w:rsid w:val="0BDB21D3"/>
    <w:rsid w:val="0CB33698"/>
    <w:rsid w:val="0CDF2E28"/>
    <w:rsid w:val="0D13424E"/>
    <w:rsid w:val="0D9C49BC"/>
    <w:rsid w:val="0DA1710B"/>
    <w:rsid w:val="0DDD49BE"/>
    <w:rsid w:val="0EFD592E"/>
    <w:rsid w:val="0F3920C8"/>
    <w:rsid w:val="0FDBAD56"/>
    <w:rsid w:val="10557D70"/>
    <w:rsid w:val="108858AD"/>
    <w:rsid w:val="108A1F21"/>
    <w:rsid w:val="10922B5A"/>
    <w:rsid w:val="1097590F"/>
    <w:rsid w:val="10C04E65"/>
    <w:rsid w:val="111E1B8C"/>
    <w:rsid w:val="11341146"/>
    <w:rsid w:val="11F748B7"/>
    <w:rsid w:val="12022D44"/>
    <w:rsid w:val="12CF5437"/>
    <w:rsid w:val="1319260B"/>
    <w:rsid w:val="13AE7229"/>
    <w:rsid w:val="13B07FD3"/>
    <w:rsid w:val="13C0543A"/>
    <w:rsid w:val="13F866C4"/>
    <w:rsid w:val="13FD3725"/>
    <w:rsid w:val="140C147B"/>
    <w:rsid w:val="146B2A0C"/>
    <w:rsid w:val="148B12E6"/>
    <w:rsid w:val="14BE4232"/>
    <w:rsid w:val="14F16B0A"/>
    <w:rsid w:val="15412753"/>
    <w:rsid w:val="15EC5C9A"/>
    <w:rsid w:val="167043DB"/>
    <w:rsid w:val="16980730"/>
    <w:rsid w:val="16B96DAC"/>
    <w:rsid w:val="17014A1A"/>
    <w:rsid w:val="17084E70"/>
    <w:rsid w:val="17A871CC"/>
    <w:rsid w:val="17E6259F"/>
    <w:rsid w:val="180715CC"/>
    <w:rsid w:val="181E1245"/>
    <w:rsid w:val="183F48C2"/>
    <w:rsid w:val="1864332B"/>
    <w:rsid w:val="18BD6589"/>
    <w:rsid w:val="18D30901"/>
    <w:rsid w:val="19BC1F42"/>
    <w:rsid w:val="19ED659F"/>
    <w:rsid w:val="1A2A4177"/>
    <w:rsid w:val="1A515E3D"/>
    <w:rsid w:val="1A8C0A65"/>
    <w:rsid w:val="1B034D67"/>
    <w:rsid w:val="1B304996"/>
    <w:rsid w:val="1B3A75C2"/>
    <w:rsid w:val="1B4474E1"/>
    <w:rsid w:val="1B477432"/>
    <w:rsid w:val="1BA23AE5"/>
    <w:rsid w:val="1BBD37C0"/>
    <w:rsid w:val="1BDA06C0"/>
    <w:rsid w:val="1BE64D26"/>
    <w:rsid w:val="1C79679F"/>
    <w:rsid w:val="1CDC6561"/>
    <w:rsid w:val="1D204952"/>
    <w:rsid w:val="1D3A4BE6"/>
    <w:rsid w:val="1D5A55AB"/>
    <w:rsid w:val="1D887F78"/>
    <w:rsid w:val="1DA4262A"/>
    <w:rsid w:val="1DB00DC6"/>
    <w:rsid w:val="1DD81FE2"/>
    <w:rsid w:val="1E12644E"/>
    <w:rsid w:val="1E2F1E0C"/>
    <w:rsid w:val="1F095192"/>
    <w:rsid w:val="1F294983"/>
    <w:rsid w:val="1F646872"/>
    <w:rsid w:val="1F66307C"/>
    <w:rsid w:val="1F7E2174"/>
    <w:rsid w:val="207A384A"/>
    <w:rsid w:val="20CF69FF"/>
    <w:rsid w:val="210C036B"/>
    <w:rsid w:val="21637F6D"/>
    <w:rsid w:val="22372104"/>
    <w:rsid w:val="22633BE9"/>
    <w:rsid w:val="227E27BE"/>
    <w:rsid w:val="22A624EE"/>
    <w:rsid w:val="22AB401E"/>
    <w:rsid w:val="22E76282"/>
    <w:rsid w:val="23D05282"/>
    <w:rsid w:val="2482619D"/>
    <w:rsid w:val="24E0742D"/>
    <w:rsid w:val="25201685"/>
    <w:rsid w:val="25544CD0"/>
    <w:rsid w:val="25727F9C"/>
    <w:rsid w:val="25BA2194"/>
    <w:rsid w:val="25C51C93"/>
    <w:rsid w:val="25D55EC9"/>
    <w:rsid w:val="26722306"/>
    <w:rsid w:val="26C64400"/>
    <w:rsid w:val="26F31E34"/>
    <w:rsid w:val="271565FB"/>
    <w:rsid w:val="271E5FEA"/>
    <w:rsid w:val="274F1ED2"/>
    <w:rsid w:val="27912C60"/>
    <w:rsid w:val="279446B3"/>
    <w:rsid w:val="27A82BCD"/>
    <w:rsid w:val="27C172FC"/>
    <w:rsid w:val="28212236"/>
    <w:rsid w:val="283F0080"/>
    <w:rsid w:val="293F5C10"/>
    <w:rsid w:val="297E7214"/>
    <w:rsid w:val="2A331DAD"/>
    <w:rsid w:val="2A6B27C4"/>
    <w:rsid w:val="2A7B5D5E"/>
    <w:rsid w:val="2AB12B97"/>
    <w:rsid w:val="2AF754D0"/>
    <w:rsid w:val="2B2C517A"/>
    <w:rsid w:val="2B5C66BB"/>
    <w:rsid w:val="2B72701A"/>
    <w:rsid w:val="2C1F49B2"/>
    <w:rsid w:val="2C60519B"/>
    <w:rsid w:val="2CC357F9"/>
    <w:rsid w:val="2CCE796D"/>
    <w:rsid w:val="2CE35D0C"/>
    <w:rsid w:val="2D151C3D"/>
    <w:rsid w:val="2D8A1297"/>
    <w:rsid w:val="2E04418C"/>
    <w:rsid w:val="2E9E6BC1"/>
    <w:rsid w:val="2EF62202"/>
    <w:rsid w:val="2F081A5A"/>
    <w:rsid w:val="2F377CAB"/>
    <w:rsid w:val="2F4A02C4"/>
    <w:rsid w:val="2F8B1E73"/>
    <w:rsid w:val="2FB50143"/>
    <w:rsid w:val="2FC01FF1"/>
    <w:rsid w:val="2FD322DC"/>
    <w:rsid w:val="30647164"/>
    <w:rsid w:val="30846C90"/>
    <w:rsid w:val="31114115"/>
    <w:rsid w:val="31350B00"/>
    <w:rsid w:val="31C264CB"/>
    <w:rsid w:val="31C75BFC"/>
    <w:rsid w:val="31CE2F40"/>
    <w:rsid w:val="31ED5F6C"/>
    <w:rsid w:val="31F04928"/>
    <w:rsid w:val="32C4038E"/>
    <w:rsid w:val="32D723BA"/>
    <w:rsid w:val="32F75721"/>
    <w:rsid w:val="32F80037"/>
    <w:rsid w:val="33315E45"/>
    <w:rsid w:val="334551AB"/>
    <w:rsid w:val="339F1450"/>
    <w:rsid w:val="33BF23EF"/>
    <w:rsid w:val="33E41C73"/>
    <w:rsid w:val="35293EAD"/>
    <w:rsid w:val="35411846"/>
    <w:rsid w:val="357E2A76"/>
    <w:rsid w:val="358C7686"/>
    <w:rsid w:val="36241442"/>
    <w:rsid w:val="3660712F"/>
    <w:rsid w:val="368045CB"/>
    <w:rsid w:val="36937D2C"/>
    <w:rsid w:val="36CF7301"/>
    <w:rsid w:val="37A6227C"/>
    <w:rsid w:val="37DE77FC"/>
    <w:rsid w:val="37E335F2"/>
    <w:rsid w:val="37F012DD"/>
    <w:rsid w:val="381C56D9"/>
    <w:rsid w:val="38C369F1"/>
    <w:rsid w:val="38DA0169"/>
    <w:rsid w:val="3AA018F6"/>
    <w:rsid w:val="3AFE1BCF"/>
    <w:rsid w:val="3B885608"/>
    <w:rsid w:val="3BDB7236"/>
    <w:rsid w:val="3C536FA5"/>
    <w:rsid w:val="3C6A307D"/>
    <w:rsid w:val="3C991F43"/>
    <w:rsid w:val="3CFC3366"/>
    <w:rsid w:val="3D33448E"/>
    <w:rsid w:val="3D6E09A6"/>
    <w:rsid w:val="3D89645B"/>
    <w:rsid w:val="3E51110D"/>
    <w:rsid w:val="3E655BF9"/>
    <w:rsid w:val="3E99662A"/>
    <w:rsid w:val="3EB9672D"/>
    <w:rsid w:val="3ECA4F52"/>
    <w:rsid w:val="3F626F64"/>
    <w:rsid w:val="3FFF3FAC"/>
    <w:rsid w:val="40D93256"/>
    <w:rsid w:val="41156AC3"/>
    <w:rsid w:val="412B26B1"/>
    <w:rsid w:val="41884FF2"/>
    <w:rsid w:val="418D4436"/>
    <w:rsid w:val="41AF5B6E"/>
    <w:rsid w:val="420B4097"/>
    <w:rsid w:val="42E43209"/>
    <w:rsid w:val="431D0717"/>
    <w:rsid w:val="43B0435A"/>
    <w:rsid w:val="43B34232"/>
    <w:rsid w:val="441A605F"/>
    <w:rsid w:val="4497145E"/>
    <w:rsid w:val="44D2756B"/>
    <w:rsid w:val="45A97A79"/>
    <w:rsid w:val="466F73F9"/>
    <w:rsid w:val="46753ABF"/>
    <w:rsid w:val="472C7220"/>
    <w:rsid w:val="479F175E"/>
    <w:rsid w:val="47EC1AC1"/>
    <w:rsid w:val="48164D90"/>
    <w:rsid w:val="482D3E87"/>
    <w:rsid w:val="48B56357"/>
    <w:rsid w:val="498C63C6"/>
    <w:rsid w:val="49AD6887"/>
    <w:rsid w:val="49B52386"/>
    <w:rsid w:val="49C03DE5"/>
    <w:rsid w:val="4A1803DF"/>
    <w:rsid w:val="4A9C3A16"/>
    <w:rsid w:val="4AF81276"/>
    <w:rsid w:val="4B2D36BE"/>
    <w:rsid w:val="4B443FA3"/>
    <w:rsid w:val="4BA44460"/>
    <w:rsid w:val="4CBC5FF6"/>
    <w:rsid w:val="4CC8759D"/>
    <w:rsid w:val="4D2717ED"/>
    <w:rsid w:val="4D344013"/>
    <w:rsid w:val="4D360EDC"/>
    <w:rsid w:val="4D6219D8"/>
    <w:rsid w:val="4D6C2CCC"/>
    <w:rsid w:val="4E440CE4"/>
    <w:rsid w:val="4E4D0DDF"/>
    <w:rsid w:val="4EEAC7B2"/>
    <w:rsid w:val="4F1D0058"/>
    <w:rsid w:val="4F2E0C11"/>
    <w:rsid w:val="4FA40ED3"/>
    <w:rsid w:val="4FB70B5C"/>
    <w:rsid w:val="4FBE7D1A"/>
    <w:rsid w:val="50793878"/>
    <w:rsid w:val="50B6710E"/>
    <w:rsid w:val="50CF01D2"/>
    <w:rsid w:val="51161276"/>
    <w:rsid w:val="517C3193"/>
    <w:rsid w:val="51910E64"/>
    <w:rsid w:val="51C413B8"/>
    <w:rsid w:val="522E2BD9"/>
    <w:rsid w:val="52484CBE"/>
    <w:rsid w:val="52BA72F9"/>
    <w:rsid w:val="52DF6735"/>
    <w:rsid w:val="53125DE1"/>
    <w:rsid w:val="532A5B93"/>
    <w:rsid w:val="542C6E8C"/>
    <w:rsid w:val="54AC14F8"/>
    <w:rsid w:val="552560D0"/>
    <w:rsid w:val="554C4EA5"/>
    <w:rsid w:val="55546EF7"/>
    <w:rsid w:val="558275C0"/>
    <w:rsid w:val="55A107B7"/>
    <w:rsid w:val="563F568D"/>
    <w:rsid w:val="572A2FED"/>
    <w:rsid w:val="57995095"/>
    <w:rsid w:val="57B030D9"/>
    <w:rsid w:val="57EB4D2C"/>
    <w:rsid w:val="58C545CD"/>
    <w:rsid w:val="58F00CE5"/>
    <w:rsid w:val="597C07CB"/>
    <w:rsid w:val="59A5493B"/>
    <w:rsid w:val="59AB4ACB"/>
    <w:rsid w:val="5A002AC3"/>
    <w:rsid w:val="5A5876B1"/>
    <w:rsid w:val="5A9B1124"/>
    <w:rsid w:val="5B174656"/>
    <w:rsid w:val="5B6F7BFC"/>
    <w:rsid w:val="5C677510"/>
    <w:rsid w:val="5CF73464"/>
    <w:rsid w:val="5D683540"/>
    <w:rsid w:val="5DDA4491"/>
    <w:rsid w:val="5E65289A"/>
    <w:rsid w:val="5EC569D1"/>
    <w:rsid w:val="5ECE111D"/>
    <w:rsid w:val="5ED83A53"/>
    <w:rsid w:val="5EDE46E9"/>
    <w:rsid w:val="5F546378"/>
    <w:rsid w:val="5FC209B5"/>
    <w:rsid w:val="5FFB7934"/>
    <w:rsid w:val="609F7D6E"/>
    <w:rsid w:val="60F875EA"/>
    <w:rsid w:val="616C60B7"/>
    <w:rsid w:val="61FF42C0"/>
    <w:rsid w:val="62314848"/>
    <w:rsid w:val="623E2002"/>
    <w:rsid w:val="62593A34"/>
    <w:rsid w:val="6285516C"/>
    <w:rsid w:val="63787817"/>
    <w:rsid w:val="63C91FF4"/>
    <w:rsid w:val="63FC25F6"/>
    <w:rsid w:val="63FE69AC"/>
    <w:rsid w:val="64141528"/>
    <w:rsid w:val="64F07E66"/>
    <w:rsid w:val="655578D8"/>
    <w:rsid w:val="659410CD"/>
    <w:rsid w:val="65A82571"/>
    <w:rsid w:val="65C769B9"/>
    <w:rsid w:val="6659436D"/>
    <w:rsid w:val="665D2FBD"/>
    <w:rsid w:val="66D954AE"/>
    <w:rsid w:val="66E54F90"/>
    <w:rsid w:val="67114EAD"/>
    <w:rsid w:val="67173F2B"/>
    <w:rsid w:val="672524A2"/>
    <w:rsid w:val="67997C61"/>
    <w:rsid w:val="68126ECA"/>
    <w:rsid w:val="6856322D"/>
    <w:rsid w:val="68583DC6"/>
    <w:rsid w:val="68774F7F"/>
    <w:rsid w:val="68A35C55"/>
    <w:rsid w:val="69143978"/>
    <w:rsid w:val="69324000"/>
    <w:rsid w:val="693E5D66"/>
    <w:rsid w:val="69EC35F8"/>
    <w:rsid w:val="6A1C4030"/>
    <w:rsid w:val="6A4420B9"/>
    <w:rsid w:val="6A707ED8"/>
    <w:rsid w:val="6B580DA5"/>
    <w:rsid w:val="6B581C23"/>
    <w:rsid w:val="6B620E13"/>
    <w:rsid w:val="6B80514F"/>
    <w:rsid w:val="6B87372B"/>
    <w:rsid w:val="6BA0408A"/>
    <w:rsid w:val="6C0C59DE"/>
    <w:rsid w:val="6CA25582"/>
    <w:rsid w:val="6CEE4A35"/>
    <w:rsid w:val="6D28441C"/>
    <w:rsid w:val="6D8C1240"/>
    <w:rsid w:val="6DD848D0"/>
    <w:rsid w:val="6E086466"/>
    <w:rsid w:val="6E245D02"/>
    <w:rsid w:val="6E906D9A"/>
    <w:rsid w:val="6EE64C0C"/>
    <w:rsid w:val="700B1E0D"/>
    <w:rsid w:val="70352955"/>
    <w:rsid w:val="703F45D4"/>
    <w:rsid w:val="70DE12C9"/>
    <w:rsid w:val="70E3304F"/>
    <w:rsid w:val="71015D2D"/>
    <w:rsid w:val="7123468D"/>
    <w:rsid w:val="714E6498"/>
    <w:rsid w:val="714F15A4"/>
    <w:rsid w:val="724E4FA2"/>
    <w:rsid w:val="72A050D2"/>
    <w:rsid w:val="732A040F"/>
    <w:rsid w:val="73417ED2"/>
    <w:rsid w:val="73462701"/>
    <w:rsid w:val="73722F12"/>
    <w:rsid w:val="73D20082"/>
    <w:rsid w:val="74292931"/>
    <w:rsid w:val="74327ACF"/>
    <w:rsid w:val="746565D3"/>
    <w:rsid w:val="74AA42B7"/>
    <w:rsid w:val="752221C3"/>
    <w:rsid w:val="75366F8A"/>
    <w:rsid w:val="75AB270C"/>
    <w:rsid w:val="75E94E25"/>
    <w:rsid w:val="760121F8"/>
    <w:rsid w:val="76051355"/>
    <w:rsid w:val="76AE4F3E"/>
    <w:rsid w:val="776418CE"/>
    <w:rsid w:val="77737259"/>
    <w:rsid w:val="779B4384"/>
    <w:rsid w:val="77AA140A"/>
    <w:rsid w:val="77D94157"/>
    <w:rsid w:val="78944E36"/>
    <w:rsid w:val="78BA57C9"/>
    <w:rsid w:val="795D1F6F"/>
    <w:rsid w:val="79FE72AE"/>
    <w:rsid w:val="7A247BD1"/>
    <w:rsid w:val="7A2751ED"/>
    <w:rsid w:val="7A6335B5"/>
    <w:rsid w:val="7AB44F15"/>
    <w:rsid w:val="7AFF8851"/>
    <w:rsid w:val="7B2C35B4"/>
    <w:rsid w:val="7B417FDC"/>
    <w:rsid w:val="7C30198A"/>
    <w:rsid w:val="7CF16C56"/>
    <w:rsid w:val="7D265DCE"/>
    <w:rsid w:val="7D79530C"/>
    <w:rsid w:val="7EBC1577"/>
    <w:rsid w:val="7F3F8386"/>
    <w:rsid w:val="7F45238A"/>
    <w:rsid w:val="7FC8567D"/>
    <w:rsid w:val="99F54B28"/>
    <w:rsid w:val="BFFB795F"/>
    <w:rsid w:val="DAE950CF"/>
    <w:rsid w:val="E63B90D4"/>
    <w:rsid w:val="EFBFF90F"/>
    <w:rsid w:val="F293ADC2"/>
    <w:rsid w:val="F7F15CA4"/>
    <w:rsid w:val="FDE6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style>
  <w:style w:type="character" w:customStyle="1" w:styleId="9">
    <w:name w:val="font11"/>
    <w:basedOn w:val="6"/>
    <w:qFormat/>
    <w:uiPriority w:val="0"/>
    <w:rPr>
      <w:rFonts w:hint="eastAsia" w:ascii="仿宋_GB2312" w:eastAsia="仿宋_GB2312" w:cs="仿宋_GB2312"/>
      <w:color w:val="000000"/>
      <w:sz w:val="24"/>
      <w:szCs w:val="24"/>
      <w:u w:val="none"/>
    </w:rPr>
  </w:style>
  <w:style w:type="character" w:customStyle="1" w:styleId="10">
    <w:name w:val="font21"/>
    <w:basedOn w:val="6"/>
    <w:qFormat/>
    <w:uiPriority w:val="0"/>
    <w:rPr>
      <w:rFonts w:hint="default" w:ascii="Times New Roman" w:hAnsi="Times New Roman" w:cs="Times New Roman"/>
      <w:color w:val="000000"/>
      <w:sz w:val="24"/>
      <w:szCs w:val="24"/>
      <w:u w:val="none"/>
    </w:rPr>
  </w:style>
  <w:style w:type="character" w:customStyle="1" w:styleId="11">
    <w:name w:val="font31"/>
    <w:basedOn w:val="6"/>
    <w:qFormat/>
    <w:uiPriority w:val="0"/>
    <w:rPr>
      <w:rFonts w:hint="eastAsia" w:ascii="仿宋_GB2312" w:eastAsia="仿宋_GB2312" w:cs="仿宋_GB2312"/>
      <w:color w:val="000000"/>
      <w:sz w:val="24"/>
      <w:szCs w:val="24"/>
      <w:u w:val="none"/>
    </w:rPr>
  </w:style>
  <w:style w:type="character" w:customStyle="1" w:styleId="12">
    <w:name w:val="font4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10747</Words>
  <Characters>11572</Characters>
  <Lines>189</Lines>
  <Paragraphs>53</Paragraphs>
  <TotalTime>117</TotalTime>
  <ScaleCrop>false</ScaleCrop>
  <LinksUpToDate>false</LinksUpToDate>
  <CharactersWithSpaces>11574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2019-12-11T18:39:00Z</dcterms:created>
  <dc:creator>曹卢</dc:creator>
  <cp:lastModifiedBy>zhangyu</cp:lastModifiedBy>
  <cp:lastPrinted>2026-06-30T23:38:00Z</cp:lastPrinted>
  <dcterms:modified xsi:type="dcterms:W3CDTF">2026-07-02T15:11:51Z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0E7479FFFC2AA0A66B0E466AF067ABB4</vt:lpwstr>
  </property>
  <property fmtid="{D5CDD505-2E9C-101B-9397-08002B2CF9AE}" pid="4" name="KSOTemplateDocerSaveRecord">
    <vt:lpwstr>eyJoZGlkIjoiMGYzNzA1ZGU0MWQ3OTMwYjhlZjJhMTBiNDRiNzA1OTMiLCJ1c2VySWQiOiI0NDM0MTIxNDMifQ==</vt:lpwstr>
  </property>
</Properties>
</file>